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A8843" w14:textId="77777777" w:rsidR="00A717AD" w:rsidRDefault="00A717AD"/>
    <w:p w14:paraId="6C41CAD6" w14:textId="77777777" w:rsidR="00B2255E" w:rsidRPr="00B411A7" w:rsidRDefault="00B2255E" w:rsidP="00B2255E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330F56E0" w14:textId="77777777" w:rsidR="00B2255E" w:rsidRPr="00EB3ACE" w:rsidRDefault="00B2255E" w:rsidP="00B2255E">
      <w:pPr>
        <w:jc w:val="center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>Konfederace zaměstnavatelských a podnikatelských svazů ČR</w:t>
      </w:r>
    </w:p>
    <w:p w14:paraId="6E68A22C" w14:textId="4A132A50" w:rsidR="00B2255E" w:rsidRPr="00EB3ACE" w:rsidRDefault="00C445B4" w:rsidP="00AA3D1E">
      <w:pPr>
        <w:jc w:val="center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>k</w:t>
      </w:r>
      <w:r w:rsidR="0085374F" w:rsidRPr="00EB3ACE">
        <w:rPr>
          <w:rFonts w:asciiTheme="minorHAnsi" w:hAnsiTheme="minorHAnsi" w:cstheme="minorHAnsi"/>
          <w:b/>
          <w:bCs/>
        </w:rPr>
        <w:t xml:space="preserve"> </w:t>
      </w:r>
      <w:r w:rsidR="00B2255E" w:rsidRPr="00EB3ACE">
        <w:rPr>
          <w:rFonts w:asciiTheme="minorHAnsi" w:hAnsiTheme="minorHAnsi" w:cstheme="minorHAnsi"/>
          <w:b/>
          <w:bCs/>
        </w:rPr>
        <w:t>„</w:t>
      </w:r>
      <w:r w:rsidR="00AC2509" w:rsidRPr="00AC2509">
        <w:rPr>
          <w:rFonts w:asciiTheme="minorHAnsi" w:hAnsiTheme="minorHAnsi" w:cstheme="minorHAnsi"/>
          <w:b/>
          <w:bCs/>
        </w:rPr>
        <w:t>Návrh</w:t>
      </w:r>
      <w:r w:rsidR="00AC2509">
        <w:rPr>
          <w:rFonts w:asciiTheme="minorHAnsi" w:hAnsiTheme="minorHAnsi" w:cstheme="minorHAnsi"/>
          <w:b/>
          <w:bCs/>
        </w:rPr>
        <w:t>u</w:t>
      </w:r>
      <w:r w:rsidR="00AC2509" w:rsidRPr="00AC2509">
        <w:rPr>
          <w:rFonts w:asciiTheme="minorHAnsi" w:hAnsiTheme="minorHAnsi" w:cstheme="minorHAnsi"/>
          <w:b/>
          <w:bCs/>
        </w:rPr>
        <w:t xml:space="preserve"> </w:t>
      </w:r>
      <w:r w:rsidR="004E56BC" w:rsidRPr="004E56BC">
        <w:rPr>
          <w:rFonts w:asciiTheme="minorHAnsi" w:hAnsiTheme="minorHAnsi" w:cstheme="minorHAnsi"/>
          <w:b/>
          <w:bCs/>
        </w:rPr>
        <w:t>zákona, kterým se mění zákon č. 375/2022 Sb., o zdravotnických prostředcích a diagnostických zdravotnických prostředcích in vitro, ve znění zákona č. 241/2021 Sb.</w:t>
      </w:r>
      <w:r w:rsidR="00B2255E" w:rsidRPr="00EB3ACE">
        <w:rPr>
          <w:rFonts w:asciiTheme="minorHAnsi" w:hAnsiTheme="minorHAnsi" w:cstheme="minorHAnsi"/>
          <w:b/>
          <w:bCs/>
        </w:rPr>
        <w:t>“</w:t>
      </w:r>
    </w:p>
    <w:p w14:paraId="3F226AB2" w14:textId="77777777" w:rsidR="00B2255E" w:rsidRPr="00EB3ACE" w:rsidRDefault="00B2255E" w:rsidP="00B2255E">
      <w:pPr>
        <w:jc w:val="center"/>
        <w:rPr>
          <w:rFonts w:asciiTheme="minorHAnsi" w:hAnsiTheme="minorHAnsi" w:cstheme="minorHAnsi"/>
          <w:b/>
          <w:bCs/>
        </w:rPr>
      </w:pPr>
    </w:p>
    <w:p w14:paraId="2663FA1E" w14:textId="77777777" w:rsidR="00B2255E" w:rsidRPr="00EB3ACE" w:rsidRDefault="00B2255E" w:rsidP="00B2255E">
      <w:pPr>
        <w:ind w:firstLine="708"/>
        <w:jc w:val="both"/>
        <w:rPr>
          <w:rFonts w:asciiTheme="minorHAnsi" w:hAnsiTheme="minorHAnsi" w:cstheme="minorHAnsi"/>
          <w:b/>
          <w:bCs/>
        </w:rPr>
      </w:pPr>
    </w:p>
    <w:p w14:paraId="647F275D" w14:textId="2F8A3D89" w:rsidR="00B2255E" w:rsidRPr="00EB3ACE" w:rsidRDefault="00B2255E" w:rsidP="00B2255E">
      <w:pPr>
        <w:ind w:firstLine="708"/>
        <w:jc w:val="both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>V rámci mezirezortního připomínkového řízení jsme obdrželi výše uvedený návrh a k </w:t>
      </w:r>
      <w:r w:rsidR="00912970">
        <w:rPr>
          <w:rFonts w:asciiTheme="minorHAnsi" w:hAnsiTheme="minorHAnsi" w:cstheme="minorHAnsi"/>
          <w:b/>
          <w:bCs/>
        </w:rPr>
        <w:t>němu</w:t>
      </w:r>
      <w:r w:rsidRPr="00EB3ACE">
        <w:rPr>
          <w:rFonts w:asciiTheme="minorHAnsi" w:hAnsiTheme="minorHAnsi" w:cstheme="minorHAnsi"/>
          <w:b/>
          <w:bCs/>
        </w:rPr>
        <w:t xml:space="preserve"> Konfederace zaměstnavatelských a podnikatelských svazů ČR (KZPS ČR) uplatňuje</w:t>
      </w:r>
      <w:r w:rsidR="00104BA7" w:rsidRPr="00EB3ACE">
        <w:rPr>
          <w:rFonts w:asciiTheme="minorHAnsi" w:hAnsiTheme="minorHAnsi" w:cstheme="minorHAnsi"/>
          <w:b/>
          <w:bCs/>
        </w:rPr>
        <w:t xml:space="preserve"> </w:t>
      </w:r>
      <w:r w:rsidRPr="00EB3ACE">
        <w:rPr>
          <w:rFonts w:asciiTheme="minorHAnsi" w:hAnsiTheme="minorHAnsi" w:cstheme="minorHAnsi"/>
          <w:b/>
          <w:bCs/>
        </w:rPr>
        <w:t>připomínky</w:t>
      </w:r>
      <w:r w:rsidR="008956E2">
        <w:rPr>
          <w:rFonts w:asciiTheme="minorHAnsi" w:hAnsiTheme="minorHAnsi" w:cstheme="minorHAnsi"/>
          <w:b/>
          <w:bCs/>
        </w:rPr>
        <w:t xml:space="preserve"> svého členského svazu Unie zaměstnavatelských svazů ČR (v příloze)</w:t>
      </w:r>
      <w:r w:rsidR="00843278">
        <w:rPr>
          <w:rFonts w:asciiTheme="minorHAnsi" w:hAnsiTheme="minorHAnsi" w:cstheme="minorHAnsi"/>
          <w:b/>
          <w:bCs/>
        </w:rPr>
        <w:t>.</w:t>
      </w:r>
    </w:p>
    <w:p w14:paraId="10A12C32" w14:textId="77777777" w:rsidR="00EB3ACE" w:rsidRPr="00EB3ACE" w:rsidRDefault="00EB3ACE" w:rsidP="00860F6C">
      <w:pPr>
        <w:rPr>
          <w:rFonts w:asciiTheme="minorHAnsi" w:hAnsiTheme="minorHAnsi" w:cstheme="minorHAnsi"/>
          <w:b/>
          <w:bCs/>
          <w:u w:val="single"/>
        </w:rPr>
      </w:pPr>
    </w:p>
    <w:p w14:paraId="53E4FA6D" w14:textId="77777777" w:rsidR="00EB3ACE" w:rsidRPr="00F671BE" w:rsidRDefault="00EB3ACE" w:rsidP="00860F6C">
      <w:pPr>
        <w:rPr>
          <w:rFonts w:asciiTheme="minorHAnsi" w:hAnsiTheme="minorHAnsi" w:cstheme="minorHAnsi"/>
          <w:b/>
          <w:bCs/>
        </w:rPr>
      </w:pPr>
    </w:p>
    <w:p w14:paraId="3C6207F8" w14:textId="77777777" w:rsidR="00EB3ACE" w:rsidRPr="003B3D62" w:rsidRDefault="00EB3ACE" w:rsidP="00860F6C">
      <w:pPr>
        <w:rPr>
          <w:rFonts w:asciiTheme="minorHAnsi" w:hAnsiTheme="minorHAnsi" w:cstheme="minorHAnsi"/>
          <w:b/>
          <w:bCs/>
        </w:rPr>
      </w:pPr>
    </w:p>
    <w:p w14:paraId="0724E386" w14:textId="12680A5B" w:rsidR="00860F6C" w:rsidRPr="0054412A" w:rsidRDefault="00860F6C" w:rsidP="0054412A">
      <w:pPr>
        <w:rPr>
          <w:rFonts w:asciiTheme="minorHAnsi" w:hAnsiTheme="minorHAnsi" w:cstheme="minorHAnsi"/>
          <w:b/>
          <w:bCs/>
        </w:rPr>
      </w:pPr>
      <w:r w:rsidRPr="0054412A">
        <w:rPr>
          <w:rFonts w:asciiTheme="minorHAnsi" w:hAnsiTheme="minorHAnsi" w:cstheme="minorHAnsi"/>
          <w:b/>
          <w:bCs/>
        </w:rPr>
        <w:t>Kontaktní osoby:</w:t>
      </w:r>
    </w:p>
    <w:p w14:paraId="2D394527" w14:textId="77777777" w:rsidR="00860F6C" w:rsidRPr="0054412A" w:rsidRDefault="00860F6C" w:rsidP="0054412A">
      <w:pPr>
        <w:rPr>
          <w:rFonts w:asciiTheme="minorHAnsi" w:hAnsiTheme="minorHAnsi" w:cstheme="minorHAnsi"/>
          <w:b/>
          <w:bCs/>
        </w:rPr>
      </w:pPr>
    </w:p>
    <w:p w14:paraId="74BBE55B" w14:textId="26A760CC" w:rsidR="0054412A" w:rsidRPr="0054412A" w:rsidRDefault="0054412A" w:rsidP="0054412A">
      <w:pPr>
        <w:rPr>
          <w:rFonts w:asciiTheme="minorHAnsi" w:hAnsiTheme="minorHAnsi" w:cstheme="minorHAnsi"/>
          <w:b/>
          <w:bCs/>
        </w:rPr>
      </w:pPr>
      <w:r w:rsidRPr="0054412A">
        <w:rPr>
          <w:rFonts w:asciiTheme="minorHAnsi" w:hAnsiTheme="minorHAnsi" w:cstheme="minorHAnsi"/>
          <w:b/>
          <w:bCs/>
        </w:rPr>
        <w:t>Mgr. Jakub Machytka</w:t>
      </w:r>
      <w:r>
        <w:rPr>
          <w:rFonts w:asciiTheme="minorHAnsi" w:hAnsiTheme="minorHAnsi" w:cstheme="minorHAnsi"/>
          <w:b/>
          <w:bCs/>
        </w:rPr>
        <w:tab/>
      </w:r>
      <w:r w:rsidRPr="0054412A">
        <w:rPr>
          <w:rFonts w:asciiTheme="minorHAnsi" w:hAnsiTheme="minorHAnsi" w:cstheme="minorHAnsi"/>
          <w:b/>
          <w:bCs/>
        </w:rPr>
        <w:t xml:space="preserve">e-mail: </w:t>
      </w:r>
      <w:hyperlink r:id="rId9" w:history="1">
        <w:r w:rsidRPr="009A558B">
          <w:rPr>
            <w:rStyle w:val="Hypertextovodkaz"/>
            <w:rFonts w:asciiTheme="minorHAnsi" w:hAnsiTheme="minorHAnsi" w:cstheme="minorHAnsi"/>
            <w:b/>
            <w:bCs/>
          </w:rPr>
          <w:t>jakub.machytka@uzs.cz</w:t>
        </w:r>
      </w:hyperlink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mob</w:t>
      </w:r>
      <w:r w:rsidR="001B2A46">
        <w:rPr>
          <w:rFonts w:asciiTheme="minorHAnsi" w:hAnsiTheme="minorHAnsi" w:cstheme="minorHAnsi"/>
          <w:b/>
          <w:bCs/>
        </w:rPr>
        <w:t>:</w:t>
      </w:r>
      <w:r w:rsidRPr="0054412A">
        <w:rPr>
          <w:rFonts w:asciiTheme="minorHAnsi" w:hAnsiTheme="minorHAnsi" w:cstheme="minorHAnsi"/>
          <w:b/>
          <w:bCs/>
        </w:rPr>
        <w:t xml:space="preserve"> 727 956 059</w:t>
      </w:r>
    </w:p>
    <w:p w14:paraId="7840C288" w14:textId="4E036EBB" w:rsidR="00860F6C" w:rsidRPr="0054412A" w:rsidRDefault="00860F6C" w:rsidP="0054412A">
      <w:pPr>
        <w:rPr>
          <w:rFonts w:asciiTheme="minorHAnsi" w:hAnsiTheme="minorHAnsi" w:cstheme="minorHAnsi"/>
          <w:b/>
          <w:bCs/>
        </w:rPr>
      </w:pPr>
      <w:r w:rsidRPr="0054412A">
        <w:rPr>
          <w:rFonts w:asciiTheme="minorHAnsi" w:hAnsiTheme="minorHAnsi" w:cstheme="minorHAnsi"/>
          <w:b/>
          <w:bCs/>
        </w:rPr>
        <w:t>Dr. Jan Zikeš</w:t>
      </w:r>
      <w:r w:rsidRPr="0054412A">
        <w:rPr>
          <w:rFonts w:asciiTheme="minorHAnsi" w:hAnsiTheme="minorHAnsi" w:cstheme="minorHAnsi"/>
          <w:b/>
          <w:bCs/>
        </w:rPr>
        <w:tab/>
      </w:r>
      <w:r w:rsidRPr="0054412A">
        <w:rPr>
          <w:rFonts w:asciiTheme="minorHAnsi" w:hAnsiTheme="minorHAnsi" w:cstheme="minorHAnsi"/>
          <w:b/>
          <w:bCs/>
        </w:rPr>
        <w:tab/>
      </w:r>
      <w:r w:rsidRPr="0054412A">
        <w:rPr>
          <w:rFonts w:asciiTheme="minorHAnsi" w:hAnsiTheme="minorHAnsi" w:cstheme="minorHAnsi"/>
          <w:b/>
          <w:bCs/>
        </w:rPr>
        <w:tab/>
        <w:t>e-mail:</w:t>
      </w:r>
      <w:r w:rsidR="003B3D62" w:rsidRPr="0054412A">
        <w:rPr>
          <w:rFonts w:asciiTheme="minorHAnsi" w:hAnsiTheme="minorHAnsi" w:cstheme="minorHAnsi"/>
          <w:b/>
          <w:bCs/>
        </w:rPr>
        <w:tab/>
      </w:r>
      <w:hyperlink r:id="rId10" w:history="1">
        <w:r w:rsidR="003B3D62" w:rsidRPr="0054412A">
          <w:rPr>
            <w:rStyle w:val="Hypertextovodkaz"/>
            <w:rFonts w:asciiTheme="minorHAnsi" w:hAnsiTheme="minorHAnsi" w:cstheme="minorHAnsi"/>
            <w:b/>
            <w:bCs/>
          </w:rPr>
          <w:t>zikes@kzps.cz</w:t>
        </w:r>
      </w:hyperlink>
      <w:r w:rsidRPr="0054412A">
        <w:rPr>
          <w:rFonts w:asciiTheme="minorHAnsi" w:hAnsiTheme="minorHAnsi" w:cstheme="minorHAnsi"/>
          <w:b/>
          <w:bCs/>
        </w:rPr>
        <w:tab/>
      </w:r>
      <w:r w:rsidRPr="0054412A">
        <w:rPr>
          <w:rFonts w:asciiTheme="minorHAnsi" w:hAnsiTheme="minorHAnsi" w:cstheme="minorHAnsi"/>
          <w:b/>
          <w:bCs/>
        </w:rPr>
        <w:tab/>
      </w:r>
      <w:r w:rsidRPr="0054412A">
        <w:rPr>
          <w:rFonts w:asciiTheme="minorHAnsi" w:hAnsiTheme="minorHAnsi" w:cstheme="minorHAnsi"/>
          <w:b/>
          <w:bCs/>
        </w:rPr>
        <w:tab/>
      </w:r>
      <w:r w:rsidR="00F32E6C" w:rsidRPr="0054412A">
        <w:rPr>
          <w:rFonts w:asciiTheme="minorHAnsi" w:hAnsiTheme="minorHAnsi" w:cstheme="minorHAnsi"/>
          <w:b/>
          <w:bCs/>
        </w:rPr>
        <w:tab/>
      </w:r>
      <w:r w:rsidR="0083185E" w:rsidRPr="0054412A">
        <w:rPr>
          <w:rFonts w:asciiTheme="minorHAnsi" w:hAnsiTheme="minorHAnsi" w:cstheme="minorHAnsi"/>
          <w:b/>
          <w:bCs/>
        </w:rPr>
        <w:t>mob:</w:t>
      </w:r>
      <w:r w:rsidRPr="0054412A">
        <w:rPr>
          <w:rFonts w:asciiTheme="minorHAnsi" w:hAnsiTheme="minorHAnsi" w:cstheme="minorHAnsi"/>
          <w:b/>
          <w:bCs/>
        </w:rPr>
        <w:tab/>
      </w:r>
      <w:r w:rsidR="0083185E" w:rsidRPr="0054412A">
        <w:rPr>
          <w:rFonts w:asciiTheme="minorHAnsi" w:hAnsiTheme="minorHAnsi" w:cstheme="minorHAnsi"/>
          <w:b/>
          <w:bCs/>
        </w:rPr>
        <w:t>775 15 77 50</w:t>
      </w:r>
    </w:p>
    <w:p w14:paraId="6773C79A" w14:textId="77777777" w:rsidR="00860F6C" w:rsidRPr="003B3D62" w:rsidRDefault="00860F6C" w:rsidP="00F671BE">
      <w:pPr>
        <w:jc w:val="both"/>
        <w:rPr>
          <w:rFonts w:asciiTheme="minorHAnsi" w:hAnsiTheme="minorHAnsi" w:cstheme="minorHAnsi"/>
          <w:b/>
          <w:bCs/>
        </w:rPr>
      </w:pPr>
    </w:p>
    <w:p w14:paraId="149710F2" w14:textId="77777777" w:rsidR="00180B94" w:rsidRDefault="00180B94" w:rsidP="00F671BE">
      <w:pPr>
        <w:jc w:val="both"/>
        <w:rPr>
          <w:rFonts w:asciiTheme="minorHAnsi" w:hAnsiTheme="minorHAnsi" w:cstheme="minorHAnsi"/>
          <w:b/>
          <w:bCs/>
        </w:rPr>
      </w:pPr>
    </w:p>
    <w:p w14:paraId="18D11FEF" w14:textId="77777777" w:rsidR="00F32E6C" w:rsidRPr="003B3D62" w:rsidRDefault="00F32E6C" w:rsidP="00F671BE">
      <w:pPr>
        <w:jc w:val="both"/>
        <w:rPr>
          <w:rFonts w:asciiTheme="minorHAnsi" w:hAnsiTheme="minorHAnsi" w:cstheme="minorHAnsi"/>
          <w:b/>
          <w:bCs/>
        </w:rPr>
      </w:pPr>
    </w:p>
    <w:p w14:paraId="7AE1B58C" w14:textId="46BE5A83" w:rsidR="00860F6C" w:rsidRPr="003B3D62" w:rsidRDefault="00860F6C" w:rsidP="00860F6C">
      <w:pPr>
        <w:jc w:val="both"/>
        <w:rPr>
          <w:rFonts w:asciiTheme="minorHAnsi" w:hAnsiTheme="minorHAnsi" w:cstheme="minorHAnsi"/>
          <w:b/>
          <w:bCs/>
        </w:rPr>
      </w:pPr>
      <w:r w:rsidRPr="003B3D62">
        <w:rPr>
          <w:rFonts w:asciiTheme="minorHAnsi" w:hAnsiTheme="minorHAnsi" w:cstheme="minorHAnsi"/>
          <w:b/>
          <w:bCs/>
        </w:rPr>
        <w:t xml:space="preserve">V Praze dne </w:t>
      </w:r>
      <w:r w:rsidR="004E56BC">
        <w:rPr>
          <w:rFonts w:asciiTheme="minorHAnsi" w:hAnsiTheme="minorHAnsi" w:cstheme="minorHAnsi"/>
          <w:b/>
          <w:bCs/>
        </w:rPr>
        <w:t>6. ledna 2025</w:t>
      </w:r>
    </w:p>
    <w:p w14:paraId="3FFEBF82" w14:textId="77777777" w:rsidR="00860F6C" w:rsidRPr="003B3D62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1647EC48" w14:textId="77777777" w:rsidR="00860F6C" w:rsidRPr="003B3D62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60403B21" w14:textId="77777777" w:rsidR="00860F6C" w:rsidRPr="003B3D62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1B294AF1" w14:textId="77777777" w:rsidR="00860F6C" w:rsidRPr="003B3D62" w:rsidRDefault="00860F6C" w:rsidP="00860F6C">
      <w:pPr>
        <w:jc w:val="right"/>
        <w:rPr>
          <w:rFonts w:asciiTheme="minorHAnsi" w:hAnsiTheme="minorHAnsi" w:cstheme="minorHAnsi"/>
          <w:b/>
          <w:bCs/>
        </w:rPr>
      </w:pPr>
      <w:r w:rsidRPr="003B3D62">
        <w:rPr>
          <w:rFonts w:asciiTheme="minorHAnsi" w:hAnsiTheme="minorHAnsi" w:cstheme="minorHAnsi"/>
          <w:b/>
          <w:bCs/>
        </w:rPr>
        <w:t xml:space="preserve">Ing. Jiří Horecký, Ph.D., </w:t>
      </w:r>
      <w:proofErr w:type="spellStart"/>
      <w:r w:rsidRPr="003B3D62">
        <w:rPr>
          <w:rFonts w:asciiTheme="minorHAnsi" w:hAnsiTheme="minorHAnsi" w:cstheme="minorHAnsi"/>
          <w:b/>
          <w:bCs/>
        </w:rPr>
        <w:t>MSc</w:t>
      </w:r>
      <w:proofErr w:type="spellEnd"/>
      <w:r w:rsidRPr="003B3D62">
        <w:rPr>
          <w:rFonts w:asciiTheme="minorHAnsi" w:hAnsiTheme="minorHAnsi" w:cstheme="minorHAnsi"/>
          <w:b/>
          <w:bCs/>
        </w:rPr>
        <w:t>., MBA</w:t>
      </w:r>
    </w:p>
    <w:p w14:paraId="193D821D" w14:textId="3B9E05C7" w:rsidR="00860F6C" w:rsidRPr="003B3D62" w:rsidRDefault="00860F6C" w:rsidP="000628AA">
      <w:pPr>
        <w:ind w:left="6372"/>
        <w:jc w:val="both"/>
        <w:rPr>
          <w:rFonts w:asciiTheme="minorHAnsi" w:hAnsiTheme="minorHAnsi" w:cstheme="minorHAnsi"/>
          <w:b/>
          <w:bCs/>
        </w:rPr>
      </w:pPr>
      <w:r w:rsidRPr="003B3D62">
        <w:rPr>
          <w:rFonts w:asciiTheme="minorHAnsi" w:hAnsiTheme="minorHAnsi" w:cstheme="minorHAnsi"/>
          <w:b/>
          <w:bCs/>
        </w:rPr>
        <w:t xml:space="preserve">      p r e z i d e n t</w:t>
      </w:r>
    </w:p>
    <w:p w14:paraId="67B54C27" w14:textId="77777777" w:rsidR="00860F6C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sectPr w:rsidR="00860F6C" w:rsidSect="00E070C3">
      <w:headerReference w:type="default" r:id="rId11"/>
      <w:footerReference w:type="default" r:id="rId12"/>
      <w:pgSz w:w="11906" w:h="16838"/>
      <w:pgMar w:top="1737" w:right="1417" w:bottom="1977" w:left="1417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93CFD" w14:textId="77777777" w:rsidR="004A7BD0" w:rsidRDefault="004A7BD0" w:rsidP="00A717AD">
      <w:r>
        <w:separator/>
      </w:r>
    </w:p>
  </w:endnote>
  <w:endnote w:type="continuationSeparator" w:id="0">
    <w:p w14:paraId="6154D727" w14:textId="77777777" w:rsidR="004A7BD0" w:rsidRDefault="004A7BD0" w:rsidP="00A7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Sans No5 T OT">
    <w:altName w:val="Calibri"/>
    <w:panose1 w:val="00000000000000000000"/>
    <w:charset w:val="00"/>
    <w:family w:val="modern"/>
    <w:notTrueType/>
    <w:pitch w:val="variable"/>
    <w:sig w:usb0="800002AF" w:usb1="500078E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75F7" w14:textId="562DD710" w:rsidR="00E070C3" w:rsidRDefault="00C12B09" w:rsidP="00E070C3">
    <w:pPr>
      <w:pStyle w:val="Zpat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8198297" wp14:editId="20881860">
          <wp:simplePos x="0" y="0"/>
          <wp:positionH relativeFrom="column">
            <wp:posOffset>-66675</wp:posOffset>
          </wp:positionH>
          <wp:positionV relativeFrom="page">
            <wp:posOffset>9559290</wp:posOffset>
          </wp:positionV>
          <wp:extent cx="809625" cy="849630"/>
          <wp:effectExtent l="0" t="0" r="9525" b="7620"/>
          <wp:wrapNone/>
          <wp:docPr id="125347293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16574" name="Obrázek 12049165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EE2E01" w14:textId="6157D831" w:rsidR="00A717AD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KZPS ČR</w:t>
    </w:r>
  </w:p>
  <w:p w14:paraId="59383A83" w14:textId="2799595F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Václavské náměstí 831/21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="00C84C24" w:rsidRPr="009322C4">
      <w:rPr>
        <w:rFonts w:ascii="Nimbus Sans No5 T OT" w:hAnsi="Nimbus Sans No5 T OT" w:cstheme="minorHAnsi"/>
        <w:color w:val="12467F"/>
        <w:sz w:val="18"/>
        <w:szCs w:val="18"/>
      </w:rPr>
      <w:t xml:space="preserve">T: +420 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222 324 985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IČ: 496 27</w:t>
    </w:r>
    <w:r w:rsidR="00E070C3" w:rsidRPr="009322C4">
      <w:rPr>
        <w:rFonts w:ascii="Nimbus Sans No5 T OT" w:hAnsi="Nimbus Sans No5 T OT" w:cstheme="minorHAnsi"/>
        <w:color w:val="12467F"/>
        <w:sz w:val="18"/>
        <w:szCs w:val="18"/>
      </w:rPr>
      <w:t> 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325</w:t>
    </w:r>
  </w:p>
  <w:p w14:paraId="72544A4A" w14:textId="50255DA0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110 00 Praha 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e-mail: kzps@kzps.cz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www.kzps.cz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2B2F2" w14:textId="77777777" w:rsidR="004A7BD0" w:rsidRDefault="004A7BD0" w:rsidP="00A717AD">
      <w:r>
        <w:separator/>
      </w:r>
    </w:p>
  </w:footnote>
  <w:footnote w:type="continuationSeparator" w:id="0">
    <w:p w14:paraId="02995153" w14:textId="77777777" w:rsidR="004A7BD0" w:rsidRDefault="004A7BD0" w:rsidP="00A7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CDE3" w14:textId="3FE2BD85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noProof/>
        <w:color w:val="12467F"/>
      </w:rPr>
      <w:drawing>
        <wp:anchor distT="0" distB="0" distL="114300" distR="114300" simplePos="0" relativeHeight="251658240" behindDoc="1" locked="0" layoutInCell="1" allowOverlap="1" wp14:anchorId="54D04E75" wp14:editId="0AB894B0">
          <wp:simplePos x="0" y="0"/>
          <wp:positionH relativeFrom="column">
            <wp:posOffset>4357370</wp:posOffset>
          </wp:positionH>
          <wp:positionV relativeFrom="paragraph">
            <wp:posOffset>-89535</wp:posOffset>
          </wp:positionV>
          <wp:extent cx="1299210" cy="798830"/>
          <wp:effectExtent l="0" t="0" r="0" b="1270"/>
          <wp:wrapNone/>
          <wp:docPr id="11029114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821047" name="Obrázek 17148210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22C4">
      <w:rPr>
        <w:rFonts w:ascii="Nimbus Sans No5 T OT" w:hAnsi="Nimbus Sans No5 T OT" w:cstheme="minorHAnsi"/>
        <w:color w:val="12467F"/>
      </w:rPr>
      <w:t xml:space="preserve">KONFEDERACE ZAMĚSTNAVATELSKÝCH </w:t>
    </w:r>
  </w:p>
  <w:p w14:paraId="672C26D4" w14:textId="4D1303FD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A PODNIKATELSKÝCH SVAZŮ</w:t>
    </w:r>
  </w:p>
  <w:p w14:paraId="527C8938" w14:textId="77DFAECF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ČESKÉ REPUBLIKY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AD"/>
    <w:rsid w:val="00030CD1"/>
    <w:rsid w:val="00042C05"/>
    <w:rsid w:val="000628AA"/>
    <w:rsid w:val="00104BA7"/>
    <w:rsid w:val="00141DD7"/>
    <w:rsid w:val="00154E86"/>
    <w:rsid w:val="00180B94"/>
    <w:rsid w:val="001B2A46"/>
    <w:rsid w:val="001C16BC"/>
    <w:rsid w:val="00257420"/>
    <w:rsid w:val="00273DAE"/>
    <w:rsid w:val="002E642B"/>
    <w:rsid w:val="00301FFF"/>
    <w:rsid w:val="003B3D62"/>
    <w:rsid w:val="003C673C"/>
    <w:rsid w:val="004A7BD0"/>
    <w:rsid w:val="004B6C89"/>
    <w:rsid w:val="004C2C11"/>
    <w:rsid w:val="004E56BC"/>
    <w:rsid w:val="00515592"/>
    <w:rsid w:val="0054412A"/>
    <w:rsid w:val="00582DF3"/>
    <w:rsid w:val="00592D40"/>
    <w:rsid w:val="005A6F15"/>
    <w:rsid w:val="005B1AE2"/>
    <w:rsid w:val="00643C24"/>
    <w:rsid w:val="00663A26"/>
    <w:rsid w:val="00665584"/>
    <w:rsid w:val="008040DE"/>
    <w:rsid w:val="008300C4"/>
    <w:rsid w:val="0083185E"/>
    <w:rsid w:val="0083360A"/>
    <w:rsid w:val="00843278"/>
    <w:rsid w:val="0085374F"/>
    <w:rsid w:val="00860F6C"/>
    <w:rsid w:val="008739B6"/>
    <w:rsid w:val="00874FF8"/>
    <w:rsid w:val="008956E2"/>
    <w:rsid w:val="008A16B5"/>
    <w:rsid w:val="008C5BD6"/>
    <w:rsid w:val="00912970"/>
    <w:rsid w:val="009322C4"/>
    <w:rsid w:val="00932C51"/>
    <w:rsid w:val="00960C7B"/>
    <w:rsid w:val="009767C2"/>
    <w:rsid w:val="009A30AF"/>
    <w:rsid w:val="00A57BCF"/>
    <w:rsid w:val="00A717AD"/>
    <w:rsid w:val="00AA3D1E"/>
    <w:rsid w:val="00AC2509"/>
    <w:rsid w:val="00B07501"/>
    <w:rsid w:val="00B20466"/>
    <w:rsid w:val="00B2255E"/>
    <w:rsid w:val="00B254FE"/>
    <w:rsid w:val="00B41845"/>
    <w:rsid w:val="00B70A54"/>
    <w:rsid w:val="00C12B09"/>
    <w:rsid w:val="00C445B4"/>
    <w:rsid w:val="00C74A3F"/>
    <w:rsid w:val="00C84C24"/>
    <w:rsid w:val="00C95CF1"/>
    <w:rsid w:val="00C97963"/>
    <w:rsid w:val="00D5696E"/>
    <w:rsid w:val="00D64B71"/>
    <w:rsid w:val="00DE7E41"/>
    <w:rsid w:val="00DF695B"/>
    <w:rsid w:val="00E070C3"/>
    <w:rsid w:val="00E20AC1"/>
    <w:rsid w:val="00E22AA5"/>
    <w:rsid w:val="00E87F13"/>
    <w:rsid w:val="00EA7878"/>
    <w:rsid w:val="00EB3ACE"/>
    <w:rsid w:val="00EC4963"/>
    <w:rsid w:val="00F1470F"/>
    <w:rsid w:val="00F32E6C"/>
    <w:rsid w:val="00F5278B"/>
    <w:rsid w:val="00F671BE"/>
    <w:rsid w:val="00FB42B6"/>
    <w:rsid w:val="00FC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12EF8"/>
  <w15:chartTrackingRefBased/>
  <w15:docId w15:val="{ED20D269-8A7B-4B8B-A1EC-3008AA7E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D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A717AD"/>
  </w:style>
  <w:style w:type="paragraph" w:styleId="Zpat">
    <w:name w:val="footer"/>
    <w:basedOn w:val="Normln"/>
    <w:link w:val="Zpat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A717AD"/>
  </w:style>
  <w:style w:type="character" w:styleId="Hypertextovodkaz">
    <w:name w:val="Hyperlink"/>
    <w:basedOn w:val="Standardnpsmoodstavce"/>
    <w:uiPriority w:val="99"/>
    <w:unhideWhenUsed/>
    <w:rsid w:val="00C12B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2B0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84C24"/>
    <w:pPr>
      <w:spacing w:after="0" w:line="240" w:lineRule="auto"/>
    </w:pPr>
  </w:style>
  <w:style w:type="character" w:styleId="Siln">
    <w:name w:val="Strong"/>
    <w:uiPriority w:val="22"/>
    <w:qFormat/>
    <w:rsid w:val="00860F6C"/>
    <w:rPr>
      <w:rFonts w:cs="Times New Roman"/>
      <w:b/>
      <w:bCs/>
    </w:rPr>
  </w:style>
  <w:style w:type="paragraph" w:customStyle="1" w:styleId="indent">
    <w:name w:val="indent"/>
    <w:basedOn w:val="Normln"/>
    <w:rsid w:val="00860F6C"/>
    <w:pPr>
      <w:spacing w:before="48" w:after="48"/>
      <w:ind w:firstLine="480"/>
      <w:jc w:val="both"/>
    </w:pPr>
    <w:rPr>
      <w:lang w:eastAsia="cs-CZ"/>
    </w:rPr>
  </w:style>
  <w:style w:type="paragraph" w:styleId="Zkladntext">
    <w:name w:val="Body Text"/>
    <w:basedOn w:val="Normln"/>
    <w:link w:val="ZkladntextChar"/>
    <w:unhideWhenUsed/>
    <w:rsid w:val="004C2C11"/>
    <w:pPr>
      <w:jc w:val="both"/>
    </w:pPr>
    <w:rPr>
      <w:rFonts w:ascii="Arial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2C11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zikes@kzps.cz" TargetMode="External"/><Relationship Id="rId4" Type="http://schemas.openxmlformats.org/officeDocument/2006/relationships/styles" Target="styles.xml"/><Relationship Id="rId9" Type="http://schemas.openxmlformats.org/officeDocument/2006/relationships/hyperlink" Target="mailto:jakub.machytka@uzs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1f215-6a82-4f51-a846-5a85a2eef38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18" ma:contentTypeDescription="Vytvoří nový dokument" ma:contentTypeScope="" ma:versionID="b115531a895a24b42dc9bd36806608c0">
  <xsd:schema xmlns:xsd="http://www.w3.org/2001/XMLSchema" xmlns:xs="http://www.w3.org/2001/XMLSchema" xmlns:p="http://schemas.microsoft.com/office/2006/metadata/properties" xmlns:ns2="6eb1f215-6a82-4f51-a846-5a85a2eef38e" xmlns:ns3="966839c3-b5aa-4aa9-8667-f55983f4c225" targetNamespace="http://schemas.microsoft.com/office/2006/metadata/properties" ma:root="true" ma:fieldsID="9b6b33764924373743353183965f3fa5" ns2:_="" ns3:_="">
    <xsd:import namespace="6eb1f215-6a82-4f51-a846-5a85a2eef38e"/>
    <xsd:import namespace="966839c3-b5aa-4aa9-8667-f55983f4c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26013a-5111-42e4-8b1c-dca2288b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39c3-b5aa-4aa9-8667-f55983f4c2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070C4D-5970-4D99-93DB-3640109BC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BDF231-D8AC-498F-82FB-1B0F3FC1D3EF}">
  <ds:schemaRefs>
    <ds:schemaRef ds:uri="http://schemas.microsoft.com/office/2006/metadata/properties"/>
    <ds:schemaRef ds:uri="http://schemas.microsoft.com/office/infopath/2007/PartnerControls"/>
    <ds:schemaRef ds:uri="6eb1f215-6a82-4f51-a846-5a85a2eef38e"/>
  </ds:schemaRefs>
</ds:datastoreItem>
</file>

<file path=customXml/itemProps3.xml><?xml version="1.0" encoding="utf-8"?>
<ds:datastoreItem xmlns:ds="http://schemas.openxmlformats.org/officeDocument/2006/customXml" ds:itemID="{4C353DC6-182E-4482-866B-4C40056D5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1f215-6a82-4f51-a846-5a85a2eef38e"/>
    <ds:schemaRef ds:uri="966839c3-b5aa-4aa9-8667-f55983f4c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Prikrylova - doma</dc:creator>
  <cp:keywords/>
  <dc:description/>
  <cp:lastModifiedBy>Jan Zikeš</cp:lastModifiedBy>
  <cp:revision>32</cp:revision>
  <dcterms:created xsi:type="dcterms:W3CDTF">2024-04-25T13:27:00Z</dcterms:created>
  <dcterms:modified xsi:type="dcterms:W3CDTF">2025-01-06T17:25:00Z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0x0101001080BA5B6F537345B510BA6E33B03E3B0006B4F45D2716C1459D1964E434BA421E</vt:lpwstr>
  </property>
</Properties>
</file>